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29" w:rsidRPr="00991C33" w:rsidRDefault="00111229" w:rsidP="00111229">
      <w:pPr>
        <w:spacing w:before="156" w:after="156"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1028700" cy="396240"/>
                <wp:effectExtent l="0" t="381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1229" w:rsidRPr="006919F3" w:rsidRDefault="00111229" w:rsidP="00111229">
                            <w:pPr>
                              <w:spacing w:beforeLines="0" w:before="0" w:afterLines="0" w:after="0" w:line="240" w:lineRule="auto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919F3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附件</w:t>
                            </w:r>
                            <w:r w:rsidR="00FC0234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pt;margin-top:7.8pt;width:81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" stroked="f">
                <v:textbox>
                  <w:txbxContent>
                    <w:p w:rsidR="00111229" w:rsidRPr="006919F3" w:rsidRDefault="00111229" w:rsidP="00111229">
                      <w:pPr>
                        <w:spacing w:beforeLines="0" w:before="0" w:afterLines="0" w:after="0" w:line="240" w:lineRule="auto"/>
                        <w:rPr>
                          <w:b/>
                          <w:sz w:val="21"/>
                          <w:szCs w:val="21"/>
                        </w:rPr>
                      </w:pPr>
                      <w:r w:rsidRPr="006919F3">
                        <w:rPr>
                          <w:rFonts w:hint="eastAsia"/>
                          <w:b/>
                          <w:sz w:val="21"/>
                          <w:szCs w:val="21"/>
                        </w:rPr>
                        <w:t>附件</w:t>
                      </w:r>
                      <w:r w:rsidR="00FC0234">
                        <w:rPr>
                          <w:rFonts w:hint="eastAsia"/>
                          <w:b/>
                          <w:sz w:val="21"/>
                          <w:szCs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91C33">
        <w:rPr>
          <w:rFonts w:ascii="黑体" w:eastAsia="黑体"/>
          <w:b/>
          <w:sz w:val="32"/>
          <w:szCs w:val="32"/>
        </w:rPr>
        <w:t>河北科技师范学院</w:t>
      </w:r>
    </w:p>
    <w:p w:rsidR="00111229" w:rsidRPr="00991C33" w:rsidRDefault="00111229" w:rsidP="00111229">
      <w:pPr>
        <w:spacing w:before="156" w:after="156" w:line="400" w:lineRule="exact"/>
        <w:jc w:val="center"/>
        <w:rPr>
          <w:b/>
          <w:bCs/>
        </w:rPr>
      </w:pPr>
      <w:r>
        <w:rPr>
          <w:rFonts w:ascii="黑体" w:eastAsia="黑体" w:hint="eastAsia"/>
          <w:sz w:val="30"/>
          <w:szCs w:val="30"/>
        </w:rPr>
        <w:t>本科</w:t>
      </w:r>
      <w:r w:rsidRPr="00991C33">
        <w:rPr>
          <w:rFonts w:ascii="黑体" w:eastAsia="黑体"/>
          <w:sz w:val="30"/>
          <w:szCs w:val="30"/>
        </w:rPr>
        <w:t>毕业论文（设计）</w:t>
      </w:r>
      <w:r>
        <w:rPr>
          <w:rFonts w:ascii="黑体" w:eastAsia="黑体" w:hint="eastAsia"/>
          <w:sz w:val="30"/>
          <w:szCs w:val="30"/>
        </w:rPr>
        <w:t xml:space="preserve">评分标准  </w:t>
      </w:r>
    </w:p>
    <w:tbl>
      <w:tblPr>
        <w:tblW w:w="538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368"/>
        <w:gridCol w:w="5912"/>
      </w:tblGrid>
      <w:tr w:rsidR="00111229" w:rsidTr="00B4083C">
        <w:trPr>
          <w:trHeight w:hRule="exact" w:val="567"/>
        </w:trPr>
        <w:tc>
          <w:tcPr>
            <w:tcW w:w="490" w:type="pct"/>
          </w:tcPr>
          <w:p w:rsidR="00111229" w:rsidRPr="0055065E" w:rsidRDefault="00111229" w:rsidP="00111229">
            <w:pPr>
              <w:spacing w:before="156" w:after="156" w:line="36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评价人</w:t>
            </w:r>
          </w:p>
        </w:tc>
        <w:tc>
          <w:tcPr>
            <w:tcW w:w="1290" w:type="pct"/>
            <w:vAlign w:val="center"/>
          </w:tcPr>
          <w:p w:rsidR="00111229" w:rsidRPr="0055065E" w:rsidRDefault="00111229" w:rsidP="00111229">
            <w:pPr>
              <w:spacing w:before="156" w:after="156" w:line="360" w:lineRule="exact"/>
              <w:jc w:val="center"/>
              <w:rPr>
                <w:b/>
                <w:sz w:val="21"/>
                <w:szCs w:val="21"/>
              </w:rPr>
            </w:pPr>
            <w:r w:rsidRPr="0055065E">
              <w:rPr>
                <w:rFonts w:hint="eastAsia"/>
                <w:b/>
                <w:sz w:val="21"/>
                <w:szCs w:val="21"/>
              </w:rPr>
              <w:t>评价项目</w:t>
            </w:r>
          </w:p>
        </w:tc>
        <w:tc>
          <w:tcPr>
            <w:tcW w:w="3220" w:type="pct"/>
            <w:vAlign w:val="center"/>
          </w:tcPr>
          <w:p w:rsidR="00111229" w:rsidRPr="0055065E" w:rsidRDefault="00111229" w:rsidP="00111229">
            <w:pPr>
              <w:spacing w:before="156" w:after="156" w:line="360" w:lineRule="exact"/>
              <w:jc w:val="center"/>
              <w:rPr>
                <w:b/>
                <w:sz w:val="21"/>
                <w:szCs w:val="21"/>
              </w:rPr>
            </w:pPr>
            <w:r w:rsidRPr="0055065E">
              <w:rPr>
                <w:rFonts w:hint="eastAsia"/>
                <w:b/>
                <w:sz w:val="21"/>
                <w:szCs w:val="21"/>
              </w:rPr>
              <w:t>评</w:t>
            </w:r>
            <w:r w:rsidRPr="0055065E">
              <w:rPr>
                <w:rFonts w:hint="eastAsia"/>
                <w:b/>
                <w:sz w:val="21"/>
                <w:szCs w:val="21"/>
              </w:rPr>
              <w:t xml:space="preserve">   </w:t>
            </w:r>
            <w:r w:rsidRPr="0055065E">
              <w:rPr>
                <w:rFonts w:hint="eastAsia"/>
                <w:b/>
                <w:sz w:val="21"/>
                <w:szCs w:val="21"/>
              </w:rPr>
              <w:t>价</w:t>
            </w:r>
            <w:r w:rsidRPr="0055065E">
              <w:rPr>
                <w:rFonts w:hint="eastAsia"/>
                <w:b/>
                <w:sz w:val="21"/>
                <w:szCs w:val="21"/>
              </w:rPr>
              <w:t xml:space="preserve"> </w:t>
            </w:r>
            <w:r w:rsidRPr="0055065E">
              <w:rPr>
                <w:rFonts w:hint="eastAsia"/>
                <w:b/>
                <w:sz w:val="21"/>
                <w:szCs w:val="21"/>
              </w:rPr>
              <w:t>内</w:t>
            </w:r>
            <w:r w:rsidRPr="0055065E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55065E">
              <w:rPr>
                <w:rFonts w:hint="eastAsia"/>
                <w:b/>
                <w:sz w:val="21"/>
                <w:szCs w:val="21"/>
              </w:rPr>
              <w:t>容</w:t>
            </w:r>
          </w:p>
        </w:tc>
      </w:tr>
      <w:tr w:rsidR="00111229" w:rsidTr="00B4083C">
        <w:trPr>
          <w:trHeight w:val="20"/>
        </w:trPr>
        <w:tc>
          <w:tcPr>
            <w:tcW w:w="490" w:type="pct"/>
            <w:vMerge w:val="restart"/>
            <w:vAlign w:val="center"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指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导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师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30%</w:t>
            </w: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工作态度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5947B9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态度端正，遵守纪律，学风严谨，工作认真，能主动与指导教师沟</w:t>
            </w:r>
            <w:r w:rsidR="00A812C0">
              <w:rPr>
                <w:rFonts w:ascii="宋体" w:hAnsi="宋体" w:hint="eastAsia"/>
                <w:sz w:val="21"/>
                <w:szCs w:val="21"/>
              </w:rPr>
              <w:t>通；能在规定的期限内，圆满地完成毕业论文（设计）规定的全部内容。</w:t>
            </w:r>
          </w:p>
        </w:tc>
      </w:tr>
      <w:tr w:rsidR="00111229" w:rsidTr="00B4083C">
        <w:trPr>
          <w:trHeight w:hRule="exact" w:val="737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出勤与工作量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按培养方案时间要求，根据课题内容完成额定工作量，</w:t>
            </w:r>
            <w:r w:rsidR="00A812C0" w:rsidRPr="005947B9">
              <w:rPr>
                <w:rFonts w:ascii="宋体" w:hAnsi="宋体" w:hint="eastAsia"/>
                <w:sz w:val="21"/>
                <w:szCs w:val="21"/>
              </w:rPr>
              <w:t>工作量符合教学要求</w:t>
            </w:r>
            <w:r w:rsidR="00A812C0">
              <w:rPr>
                <w:rFonts w:ascii="宋体" w:hAnsi="宋体" w:hint="eastAsia"/>
                <w:sz w:val="21"/>
                <w:szCs w:val="21"/>
              </w:rPr>
              <w:t>；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认真遵守请、销假制度，出勤情况良好。</w:t>
            </w:r>
          </w:p>
        </w:tc>
      </w:tr>
      <w:tr w:rsidR="00111229" w:rsidTr="00A812C0">
        <w:trPr>
          <w:trHeight w:hRule="exact" w:val="966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调研论证或实验（设计）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（30）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能独立设计工作方案，</w:t>
            </w:r>
            <w:r w:rsidR="00A812C0">
              <w:rPr>
                <w:rFonts w:ascii="宋体" w:hAnsi="宋体" w:hint="eastAsia"/>
                <w:sz w:val="21"/>
                <w:szCs w:val="21"/>
              </w:rPr>
              <w:t>进行实际调研，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广泛搜集相关信息和资料，能综合运用所学的专业知识和技能发现问题、分析问题和解决问题。</w:t>
            </w:r>
          </w:p>
        </w:tc>
      </w:tr>
      <w:tr w:rsidR="00111229" w:rsidTr="001655F8">
        <w:trPr>
          <w:trHeight w:hRule="exact" w:val="806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1655F8" w:rsidRDefault="001655F8" w:rsidP="001655F8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选题规范性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（30）</w:t>
            </w:r>
          </w:p>
        </w:tc>
        <w:tc>
          <w:tcPr>
            <w:tcW w:w="3220" w:type="pct"/>
            <w:vAlign w:val="center"/>
          </w:tcPr>
          <w:p w:rsidR="00111229" w:rsidRPr="00067709" w:rsidRDefault="000C70BD" w:rsidP="000C70BD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立足专业领域的理论问题或现实问题，</w:t>
            </w:r>
            <w:r w:rsidR="00A812C0">
              <w:rPr>
                <w:rFonts w:ascii="宋体" w:hAnsi="宋体" w:hint="eastAsia"/>
                <w:sz w:val="21"/>
                <w:szCs w:val="21"/>
              </w:rPr>
              <w:t>选题</w:t>
            </w:r>
            <w:r w:rsidR="003E0787">
              <w:rPr>
                <w:rFonts w:ascii="宋体" w:hAnsi="宋体" w:hint="eastAsia"/>
                <w:sz w:val="21"/>
                <w:szCs w:val="21"/>
              </w:rPr>
              <w:t>难易程度符合</w:t>
            </w:r>
            <w:r w:rsidR="00A812C0">
              <w:rPr>
                <w:rFonts w:ascii="宋体" w:hAnsi="宋体" w:hint="eastAsia"/>
                <w:sz w:val="21"/>
                <w:szCs w:val="21"/>
              </w:rPr>
              <w:t>专业培养目标要求</w:t>
            </w:r>
            <w:r>
              <w:rPr>
                <w:rFonts w:ascii="宋体" w:hAnsi="宋体" w:hint="eastAsia"/>
                <w:sz w:val="21"/>
                <w:szCs w:val="21"/>
              </w:rPr>
              <w:t>；</w:t>
            </w:r>
            <w:r w:rsidR="003E0787">
              <w:rPr>
                <w:rFonts w:ascii="宋体" w:hAnsi="宋体" w:hint="eastAsia"/>
                <w:sz w:val="21"/>
                <w:szCs w:val="21"/>
              </w:rPr>
              <w:t>选题大</w:t>
            </w:r>
            <w:r w:rsidR="003E0787" w:rsidRPr="00067709">
              <w:rPr>
                <w:rFonts w:ascii="宋体" w:hAnsi="宋体" w:hint="eastAsia"/>
                <w:sz w:val="21"/>
                <w:szCs w:val="21"/>
              </w:rPr>
              <w:t>小适度，</w:t>
            </w:r>
            <w:r>
              <w:rPr>
                <w:rFonts w:ascii="宋体" w:hAnsi="宋体" w:hint="eastAsia"/>
                <w:sz w:val="21"/>
                <w:szCs w:val="21"/>
              </w:rPr>
              <w:t>工作量合适；</w:t>
            </w:r>
            <w:r w:rsidR="00157BAB" w:rsidRPr="001655F8">
              <w:rPr>
                <w:rFonts w:ascii="宋体" w:hAnsi="宋体" w:hint="eastAsia"/>
                <w:sz w:val="21"/>
                <w:szCs w:val="21"/>
              </w:rPr>
              <w:t>选题新颖</w:t>
            </w:r>
            <w:r w:rsidR="00157BAB">
              <w:rPr>
                <w:rFonts w:ascii="宋体" w:hAnsi="宋体" w:hint="eastAsia"/>
                <w:sz w:val="21"/>
                <w:szCs w:val="21"/>
              </w:rPr>
              <w:t>、</w:t>
            </w:r>
            <w:r w:rsidR="00157BAB" w:rsidRPr="001655F8">
              <w:rPr>
                <w:rFonts w:ascii="宋体" w:hAnsi="宋体" w:hint="eastAsia"/>
                <w:sz w:val="21"/>
                <w:szCs w:val="21"/>
              </w:rPr>
              <w:t>规范</w:t>
            </w:r>
            <w:r w:rsidR="003E0787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111229" w:rsidTr="00256B52">
        <w:trPr>
          <w:trHeight w:hRule="exact" w:val="621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655F8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1655F8">
              <w:rPr>
                <w:rFonts w:ascii="宋体" w:hAnsi="宋体" w:hint="eastAsia"/>
                <w:b/>
                <w:sz w:val="21"/>
                <w:szCs w:val="21"/>
              </w:rPr>
              <w:t>格式规范性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11229" w:rsidRPr="00067709" w:rsidRDefault="00256B52" w:rsidP="00A812C0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文字表达规范；</w:t>
            </w:r>
            <w:r w:rsidR="00A812C0">
              <w:rPr>
                <w:rFonts w:ascii="宋体" w:hAnsi="宋体" w:hint="eastAsia"/>
                <w:sz w:val="21"/>
                <w:szCs w:val="21"/>
              </w:rPr>
              <w:t>撰</w:t>
            </w:r>
            <w:r w:rsidR="003E0787">
              <w:rPr>
                <w:rFonts w:ascii="宋体" w:hAnsi="宋体" w:hint="eastAsia"/>
                <w:sz w:val="21"/>
                <w:szCs w:val="21"/>
              </w:rPr>
              <w:t>写格式</w:t>
            </w:r>
            <w:r>
              <w:rPr>
                <w:rFonts w:ascii="宋体" w:hAnsi="宋体" w:hint="eastAsia"/>
                <w:sz w:val="21"/>
                <w:szCs w:val="21"/>
              </w:rPr>
              <w:t>规范；</w:t>
            </w:r>
            <w:r w:rsidR="003E0787">
              <w:rPr>
                <w:rFonts w:ascii="宋体" w:hAnsi="宋体" w:hint="eastAsia"/>
                <w:sz w:val="21"/>
                <w:szCs w:val="21"/>
              </w:rPr>
              <w:t>图表</w:t>
            </w:r>
            <w:r>
              <w:rPr>
                <w:rFonts w:ascii="宋体" w:hAnsi="宋体" w:hint="eastAsia"/>
                <w:sz w:val="21"/>
                <w:szCs w:val="21"/>
              </w:rPr>
              <w:t>注释</w:t>
            </w:r>
            <w:r w:rsidR="00A812C0" w:rsidRPr="00CE6980">
              <w:rPr>
                <w:rFonts w:ascii="宋体" w:hAnsi="宋体" w:hint="eastAsia"/>
                <w:sz w:val="21"/>
                <w:szCs w:val="21"/>
              </w:rPr>
              <w:t>规范</w:t>
            </w:r>
            <w:r w:rsidR="003E0787">
              <w:rPr>
                <w:rFonts w:ascii="宋体" w:hAnsi="宋体" w:hint="eastAsia"/>
                <w:sz w:val="21"/>
                <w:szCs w:val="21"/>
              </w:rPr>
              <w:t>；引</w:t>
            </w:r>
            <w:r>
              <w:rPr>
                <w:rFonts w:ascii="宋体" w:hAnsi="宋体" w:hint="eastAsia"/>
                <w:sz w:val="21"/>
                <w:szCs w:val="21"/>
              </w:rPr>
              <w:t>证</w:t>
            </w:r>
            <w:r w:rsidR="00CE6980" w:rsidRPr="00CE6980">
              <w:rPr>
                <w:rFonts w:ascii="宋体" w:hAnsi="宋体" w:hint="eastAsia"/>
                <w:sz w:val="21"/>
                <w:szCs w:val="21"/>
              </w:rPr>
              <w:t>规范；</w:t>
            </w:r>
            <w:r w:rsidR="00EE717F">
              <w:rPr>
                <w:rFonts w:ascii="宋体" w:hAnsi="宋体" w:hint="eastAsia"/>
                <w:sz w:val="21"/>
                <w:szCs w:val="21"/>
              </w:rPr>
              <w:t>参考文献规范；</w:t>
            </w:r>
            <w:r w:rsidR="001655F8" w:rsidRPr="00067709">
              <w:rPr>
                <w:rFonts w:ascii="宋体" w:hAnsi="宋体" w:hint="eastAsia"/>
                <w:sz w:val="21"/>
                <w:szCs w:val="21"/>
              </w:rPr>
              <w:t>字数符合规定要求。</w:t>
            </w:r>
          </w:p>
        </w:tc>
      </w:tr>
      <w:tr w:rsidR="00111229" w:rsidTr="0097086E">
        <w:trPr>
          <w:trHeight w:hRule="exact" w:val="873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4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完成情况</w:t>
            </w:r>
          </w:p>
          <w:p w:rsidR="00111229" w:rsidRPr="00067709" w:rsidRDefault="00111229" w:rsidP="00B4083C">
            <w:pPr>
              <w:spacing w:beforeLines="0" w:before="0" w:afterLines="0" w:after="0" w:line="24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11229" w:rsidRPr="00067709" w:rsidRDefault="0097086E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对论文（设计）过程的每一个具体阶段都有计划，并且安排合理。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能按时完成开题报告、文献综述、外文翻译、论文（设计）</w:t>
            </w:r>
            <w:r w:rsidR="003E0787">
              <w:rPr>
                <w:rFonts w:ascii="宋体" w:hAnsi="宋体" w:hint="eastAsia"/>
                <w:sz w:val="21"/>
                <w:szCs w:val="21"/>
              </w:rPr>
              <w:t>撰写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等相关</w:t>
            </w:r>
            <w:r w:rsidR="003E0787">
              <w:rPr>
                <w:rFonts w:ascii="宋体" w:hAnsi="宋体" w:hint="eastAsia"/>
                <w:sz w:val="21"/>
                <w:szCs w:val="21"/>
              </w:rPr>
              <w:t>工作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任务。</w:t>
            </w:r>
          </w:p>
        </w:tc>
      </w:tr>
      <w:tr w:rsidR="00111229" w:rsidTr="00B4083C">
        <w:trPr>
          <w:trHeight w:hRule="exact" w:val="964"/>
        </w:trPr>
        <w:tc>
          <w:tcPr>
            <w:tcW w:w="490" w:type="pct"/>
            <w:vMerge w:val="restart"/>
            <w:vAlign w:val="center"/>
          </w:tcPr>
          <w:p w:rsidR="00111229" w:rsidRPr="00067709" w:rsidRDefault="00111229" w:rsidP="00652458">
            <w:pPr>
              <w:spacing w:beforeLines="0" w:before="0" w:afterLines="0" w:after="0" w:line="380" w:lineRule="exact"/>
              <w:ind w:firstLineChars="100" w:firstLine="211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评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proofErr w:type="gramStart"/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阅</w:t>
            </w:r>
            <w:proofErr w:type="gramEnd"/>
          </w:p>
          <w:p w:rsidR="00652458" w:rsidRDefault="00652458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小</w:t>
            </w:r>
          </w:p>
          <w:p w:rsidR="00111229" w:rsidRPr="00067709" w:rsidRDefault="00652458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组</w:t>
            </w:r>
          </w:p>
          <w:p w:rsidR="00111229" w:rsidRPr="00067709" w:rsidRDefault="00A812C0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50</w:t>
            </w:r>
            <w:r w:rsidR="00111229" w:rsidRPr="00067709">
              <w:rPr>
                <w:rFonts w:ascii="宋体" w:hAnsi="宋体" w:hint="eastAsia"/>
                <w:b/>
                <w:sz w:val="21"/>
                <w:szCs w:val="21"/>
              </w:rPr>
              <w:t>%</w:t>
            </w: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选题质量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（20）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0C70BD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选题符合专业</w:t>
            </w:r>
            <w:r w:rsidR="003E0787">
              <w:rPr>
                <w:rFonts w:ascii="宋体" w:hAnsi="宋体" w:hint="eastAsia"/>
                <w:sz w:val="21"/>
                <w:szCs w:val="21"/>
              </w:rPr>
              <w:t>能力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培养</w:t>
            </w:r>
            <w:r w:rsidR="003E0787">
              <w:rPr>
                <w:rFonts w:ascii="宋体" w:hAnsi="宋体" w:hint="eastAsia"/>
                <w:sz w:val="21"/>
                <w:szCs w:val="21"/>
              </w:rPr>
              <w:t>要求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，</w:t>
            </w:r>
            <w:r w:rsidR="003E0787">
              <w:rPr>
                <w:rFonts w:ascii="宋体" w:hAnsi="宋体" w:hint="eastAsia"/>
                <w:sz w:val="21"/>
                <w:szCs w:val="21"/>
              </w:rPr>
              <w:t>具有可行性</w:t>
            </w:r>
            <w:r w:rsidR="000C70BD">
              <w:rPr>
                <w:rFonts w:ascii="宋体" w:hAnsi="宋体" w:hint="eastAsia"/>
                <w:sz w:val="21"/>
                <w:szCs w:val="21"/>
              </w:rPr>
              <w:t>；选题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能与生产、科研实际相结合</w:t>
            </w:r>
            <w:r w:rsidR="000C70BD">
              <w:rPr>
                <w:rFonts w:ascii="宋体" w:hAnsi="宋体" w:hint="eastAsia"/>
                <w:sz w:val="21"/>
                <w:szCs w:val="21"/>
              </w:rPr>
              <w:t>，具有一定的创新性、实践性和应用性，</w:t>
            </w:r>
            <w:r w:rsidR="003E0787">
              <w:rPr>
                <w:rFonts w:ascii="宋体" w:hAnsi="宋体" w:hint="eastAsia"/>
                <w:sz w:val="21"/>
                <w:szCs w:val="21"/>
              </w:rPr>
              <w:t>具有</w:t>
            </w:r>
            <w:r w:rsidR="003E0787" w:rsidRPr="001655F8">
              <w:rPr>
                <w:rFonts w:ascii="宋体" w:hAnsi="宋体" w:hint="eastAsia"/>
                <w:sz w:val="21"/>
                <w:szCs w:val="21"/>
              </w:rPr>
              <w:t>研究的理论</w:t>
            </w:r>
            <w:r w:rsidR="003E0787">
              <w:rPr>
                <w:rFonts w:ascii="宋体" w:hAnsi="宋体" w:hint="eastAsia"/>
                <w:sz w:val="21"/>
                <w:szCs w:val="21"/>
              </w:rPr>
              <w:t>价值和</w:t>
            </w:r>
            <w:r w:rsidR="003E0787" w:rsidRPr="001655F8">
              <w:rPr>
                <w:rFonts w:ascii="宋体" w:hAnsi="宋体" w:hint="eastAsia"/>
                <w:sz w:val="21"/>
                <w:szCs w:val="21"/>
              </w:rPr>
              <w:t>实</w:t>
            </w:r>
            <w:r w:rsidR="003E0787">
              <w:rPr>
                <w:rFonts w:ascii="宋体" w:hAnsi="宋体" w:hint="eastAsia"/>
                <w:sz w:val="21"/>
                <w:szCs w:val="21"/>
              </w:rPr>
              <w:t>际应用价值。</w:t>
            </w:r>
          </w:p>
        </w:tc>
      </w:tr>
      <w:tr w:rsidR="00111229" w:rsidTr="00B4083C">
        <w:trPr>
          <w:trHeight w:hRule="exact" w:val="964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知识与</w:t>
            </w:r>
            <w:r w:rsidR="00111229" w:rsidRPr="00067709">
              <w:rPr>
                <w:rFonts w:ascii="宋体" w:hAnsi="宋体" w:hint="eastAsia"/>
                <w:b/>
                <w:sz w:val="21"/>
                <w:szCs w:val="21"/>
              </w:rPr>
              <w:t>能力水平</w:t>
            </w:r>
          </w:p>
          <w:p w:rsidR="00111229" w:rsidRPr="00067709" w:rsidRDefault="00111229" w:rsidP="001655F8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</w:t>
            </w:r>
            <w:r w:rsidR="001655F8">
              <w:rPr>
                <w:rFonts w:ascii="宋体" w:hAnsi="宋体" w:hint="eastAsia"/>
                <w:b/>
                <w:sz w:val="21"/>
                <w:szCs w:val="21"/>
              </w:rPr>
              <w:t>3</w:t>
            </w: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256B52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能够综合运用所学的专业知识和技能，采用科学的方法分析解决</w:t>
            </w:r>
            <w:r w:rsidR="00256B52">
              <w:rPr>
                <w:rFonts w:ascii="宋体" w:hAnsi="宋体" w:hint="eastAsia"/>
                <w:sz w:val="21"/>
                <w:szCs w:val="21"/>
              </w:rPr>
              <w:t>实际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问题；有综合归纳资料的能力和撰写能力；</w:t>
            </w:r>
            <w:r w:rsidR="00256B52">
              <w:rPr>
                <w:rFonts w:ascii="宋体" w:hAnsi="宋体" w:hint="eastAsia"/>
                <w:sz w:val="21"/>
                <w:szCs w:val="21"/>
              </w:rPr>
              <w:t>研究有新意；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具有</w:t>
            </w:r>
            <w:r w:rsidRPr="00067709">
              <w:rPr>
                <w:rFonts w:ascii="宋体" w:hAnsi="宋体"/>
                <w:sz w:val="21"/>
                <w:szCs w:val="21"/>
              </w:rPr>
              <w:t>从事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本专业</w:t>
            </w:r>
            <w:r w:rsidRPr="00067709">
              <w:rPr>
                <w:rFonts w:ascii="宋体" w:hAnsi="宋体"/>
                <w:sz w:val="21"/>
                <w:szCs w:val="21"/>
              </w:rPr>
              <w:t>科学研究工作的初步能力。</w:t>
            </w:r>
          </w:p>
        </w:tc>
      </w:tr>
      <w:tr w:rsidR="00111229" w:rsidTr="00E05E45">
        <w:trPr>
          <w:trHeight w:hRule="exact" w:val="922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创新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11229" w:rsidRPr="00067709" w:rsidRDefault="0097086E" w:rsidP="00201871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在工作中有所创新，对以往研究有所改进或突破，</w:t>
            </w:r>
            <w:r w:rsidR="001655F8" w:rsidRPr="00067709">
              <w:rPr>
                <w:rFonts w:ascii="宋体" w:hAnsi="宋体" w:hint="eastAsia"/>
                <w:sz w:val="21"/>
                <w:szCs w:val="21"/>
              </w:rPr>
              <w:t>能够在前人研究的基础上提出自己的新观点、新方法，有独特见解。</w:t>
            </w:r>
            <w:r w:rsidR="001655F8" w:rsidRPr="001655F8">
              <w:rPr>
                <w:rFonts w:ascii="宋体" w:hAnsi="宋体" w:hint="eastAsia"/>
                <w:sz w:val="21"/>
                <w:szCs w:val="21"/>
              </w:rPr>
              <w:t>论文提出的新方法</w:t>
            </w:r>
            <w:r w:rsidR="00157BAB">
              <w:rPr>
                <w:rFonts w:ascii="宋体" w:hAnsi="宋体" w:hint="eastAsia"/>
                <w:sz w:val="21"/>
                <w:szCs w:val="21"/>
              </w:rPr>
              <w:t>有一定</w:t>
            </w:r>
            <w:r w:rsidR="001655F8" w:rsidRPr="001655F8">
              <w:rPr>
                <w:rFonts w:ascii="宋体" w:hAnsi="宋体" w:hint="eastAsia"/>
                <w:sz w:val="21"/>
                <w:szCs w:val="21"/>
              </w:rPr>
              <w:t>价值</w:t>
            </w:r>
            <w:r w:rsidR="00201871">
              <w:rPr>
                <w:rFonts w:ascii="宋体" w:hAnsi="宋体" w:hint="eastAsia"/>
                <w:sz w:val="21"/>
                <w:szCs w:val="21"/>
              </w:rPr>
              <w:t>和实际意义</w:t>
            </w:r>
            <w:r w:rsidR="001655F8" w:rsidRPr="001655F8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1655F8" w:rsidTr="006A161B">
        <w:trPr>
          <w:trHeight w:hRule="exact" w:val="966"/>
        </w:trPr>
        <w:tc>
          <w:tcPr>
            <w:tcW w:w="490" w:type="pct"/>
            <w:vMerge/>
          </w:tcPr>
          <w:p w:rsidR="001655F8" w:rsidRPr="00067709" w:rsidRDefault="001655F8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655F8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研究价值</w:t>
            </w:r>
          </w:p>
          <w:p w:rsidR="001655F8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（10）</w:t>
            </w:r>
          </w:p>
        </w:tc>
        <w:tc>
          <w:tcPr>
            <w:tcW w:w="3220" w:type="pct"/>
            <w:vAlign w:val="center"/>
          </w:tcPr>
          <w:p w:rsidR="001655F8" w:rsidRPr="00067709" w:rsidRDefault="006A161B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选题有社会价值和实际意义，选题与国家经济建设和社会发展总目标相一致，其研究能够对学科的建设和发展起到积极的促进作用。</w:t>
            </w:r>
          </w:p>
        </w:tc>
      </w:tr>
      <w:tr w:rsidR="00111229" w:rsidTr="00EE717F">
        <w:trPr>
          <w:trHeight w:hRule="exact" w:val="682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结构规范性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（30）</w:t>
            </w:r>
          </w:p>
        </w:tc>
        <w:tc>
          <w:tcPr>
            <w:tcW w:w="3220" w:type="pct"/>
            <w:vAlign w:val="center"/>
          </w:tcPr>
          <w:p w:rsidR="00111229" w:rsidRPr="00067709" w:rsidRDefault="00A812C0" w:rsidP="00A812C0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CE6980">
              <w:rPr>
                <w:rFonts w:ascii="宋体" w:hAnsi="宋体" w:hint="eastAsia"/>
                <w:sz w:val="21"/>
                <w:szCs w:val="21"/>
              </w:rPr>
              <w:t>写作结构</w:t>
            </w:r>
            <w:r>
              <w:rPr>
                <w:rFonts w:ascii="宋体" w:hAnsi="宋体" w:hint="eastAsia"/>
                <w:sz w:val="21"/>
                <w:szCs w:val="21"/>
              </w:rPr>
              <w:t>完整</w:t>
            </w:r>
            <w:r w:rsidRPr="00CE6980">
              <w:rPr>
                <w:rFonts w:ascii="宋体" w:hAnsi="宋体" w:hint="eastAsia"/>
                <w:sz w:val="21"/>
                <w:szCs w:val="21"/>
              </w:rPr>
              <w:t>、内容逻辑</w:t>
            </w:r>
            <w:r>
              <w:rPr>
                <w:rFonts w:ascii="宋体" w:hAnsi="宋体" w:hint="eastAsia"/>
                <w:sz w:val="21"/>
                <w:szCs w:val="21"/>
              </w:rPr>
              <w:t>严密</w:t>
            </w:r>
            <w:r w:rsidRPr="00CE6980">
              <w:rPr>
                <w:rFonts w:ascii="宋体" w:hAnsi="宋体" w:hint="eastAsia"/>
                <w:sz w:val="21"/>
                <w:szCs w:val="21"/>
              </w:rPr>
              <w:t>；</w:t>
            </w:r>
            <w:r>
              <w:rPr>
                <w:rFonts w:ascii="宋体" w:hAnsi="宋体" w:hint="eastAsia"/>
                <w:sz w:val="21"/>
                <w:szCs w:val="21"/>
              </w:rPr>
              <w:t>运用专业基本理论，语言表达准确、专业</w:t>
            </w:r>
            <w:r w:rsidR="00CE6980" w:rsidRPr="00CE6980">
              <w:rPr>
                <w:rFonts w:ascii="宋体" w:hAnsi="宋体" w:hint="eastAsia"/>
                <w:sz w:val="21"/>
                <w:szCs w:val="21"/>
              </w:rPr>
              <w:t>；</w:t>
            </w:r>
            <w:r w:rsidR="00EE717F">
              <w:rPr>
                <w:rFonts w:ascii="宋体" w:hAnsi="宋体" w:hint="eastAsia"/>
                <w:sz w:val="21"/>
                <w:szCs w:val="21"/>
              </w:rPr>
              <w:t>思路畅通，条理清晰，论证充分，首尾一贯</w:t>
            </w:r>
            <w:r w:rsidR="00CE6980" w:rsidRPr="00CE6980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111229" w:rsidTr="001655F8">
        <w:trPr>
          <w:trHeight w:hRule="exact" w:val="914"/>
        </w:trPr>
        <w:tc>
          <w:tcPr>
            <w:tcW w:w="490" w:type="pct"/>
            <w:vMerge w:val="restart"/>
            <w:vAlign w:val="center"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答辩</w:t>
            </w:r>
          </w:p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小组</w:t>
            </w:r>
          </w:p>
          <w:p w:rsidR="00111229" w:rsidRPr="00067709" w:rsidRDefault="0014279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2</w:t>
            </w:r>
            <w:r w:rsidR="00111229" w:rsidRPr="00067709">
              <w:rPr>
                <w:rFonts w:ascii="宋体" w:hAnsi="宋体" w:hint="eastAsia"/>
                <w:b/>
                <w:sz w:val="21"/>
                <w:szCs w:val="21"/>
              </w:rPr>
              <w:t>0%</w:t>
            </w:r>
          </w:p>
        </w:tc>
        <w:tc>
          <w:tcPr>
            <w:tcW w:w="1290" w:type="pct"/>
            <w:vAlign w:val="center"/>
          </w:tcPr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文本</w:t>
            </w:r>
            <w:r w:rsidR="00111229" w:rsidRPr="00067709">
              <w:rPr>
                <w:rFonts w:ascii="宋体" w:hAnsi="宋体" w:hint="eastAsia"/>
                <w:b/>
                <w:sz w:val="21"/>
                <w:szCs w:val="21"/>
              </w:rPr>
              <w:t>质量</w:t>
            </w:r>
          </w:p>
          <w:p w:rsidR="00111229" w:rsidRPr="00067709" w:rsidRDefault="00111229" w:rsidP="001655F8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</w:t>
            </w:r>
            <w:r w:rsidR="001655F8">
              <w:rPr>
                <w:rFonts w:ascii="宋体" w:hAnsi="宋体" w:hint="eastAsia"/>
                <w:b/>
                <w:sz w:val="21"/>
                <w:szCs w:val="21"/>
              </w:rPr>
              <w:t>1</w:t>
            </w: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0）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立论正确、论述充分、层次清晰、结论严谨、撰写规范；分析和处理问题方法科学、观点明确、具有一定的研究价值和应用价值。书写格式规范，图表清楚、工整，字数符合规定要求。</w:t>
            </w:r>
          </w:p>
        </w:tc>
      </w:tr>
      <w:tr w:rsidR="00111229" w:rsidTr="00EE717F">
        <w:trPr>
          <w:trHeight w:hRule="exact" w:val="662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655F8" w:rsidRDefault="001655F8" w:rsidP="00B4083C">
            <w:pPr>
              <w:spacing w:beforeLines="0" w:before="0" w:afterLines="0" w:after="0" w:line="260" w:lineRule="exact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语言表</w:t>
            </w:r>
            <w:r w:rsidRPr="00B05A10">
              <w:rPr>
                <w:rFonts w:hint="eastAsia"/>
                <w:b/>
                <w:sz w:val="21"/>
              </w:rPr>
              <w:t>述</w:t>
            </w:r>
          </w:p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B05A10">
              <w:rPr>
                <w:rFonts w:hint="eastAsia"/>
                <w:b/>
                <w:sz w:val="21"/>
              </w:rPr>
              <w:t>（</w:t>
            </w:r>
            <w:r>
              <w:rPr>
                <w:rFonts w:hint="eastAsia"/>
                <w:b/>
                <w:sz w:val="21"/>
              </w:rPr>
              <w:t>3</w:t>
            </w:r>
            <w:r w:rsidRPr="00B05A10">
              <w:rPr>
                <w:rFonts w:hint="eastAsia"/>
                <w:b/>
                <w:sz w:val="21"/>
              </w:rPr>
              <w:t>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3220" w:type="pct"/>
            <w:vAlign w:val="center"/>
          </w:tcPr>
          <w:p w:rsidR="00111229" w:rsidRPr="00067709" w:rsidRDefault="00256B52" w:rsidP="00B4083C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讲普通话，使用文明术语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r w:rsidRPr="00067709">
              <w:rPr>
                <w:rFonts w:ascii="宋体" w:hAnsi="宋体" w:hint="eastAsia"/>
                <w:sz w:val="21"/>
                <w:szCs w:val="21"/>
              </w:rPr>
              <w:t>表述准确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能提出自己的新观点或有独特见解。</w:t>
            </w:r>
          </w:p>
        </w:tc>
      </w:tr>
      <w:tr w:rsidR="00111229" w:rsidTr="00B4083C">
        <w:trPr>
          <w:trHeight w:hRule="exact" w:val="567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655F8" w:rsidRDefault="001655F8" w:rsidP="00B4083C">
            <w:pPr>
              <w:spacing w:beforeLines="0" w:before="0" w:afterLines="0" w:after="0" w:line="260" w:lineRule="exact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回答问题</w:t>
            </w:r>
          </w:p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B05A10">
              <w:rPr>
                <w:rFonts w:hint="eastAsia"/>
                <w:b/>
                <w:sz w:val="21"/>
              </w:rPr>
              <w:t>（</w:t>
            </w:r>
            <w:r w:rsidRPr="00B05A10">
              <w:rPr>
                <w:rFonts w:hint="eastAsia"/>
                <w:b/>
                <w:sz w:val="21"/>
              </w:rPr>
              <w:t>30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3220" w:type="pct"/>
            <w:vAlign w:val="center"/>
          </w:tcPr>
          <w:p w:rsidR="00111229" w:rsidRPr="00067709" w:rsidRDefault="00111229" w:rsidP="00256B52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 w:rsidRPr="00067709">
              <w:rPr>
                <w:rFonts w:ascii="宋体" w:hAnsi="宋体" w:hint="eastAsia"/>
                <w:sz w:val="21"/>
                <w:szCs w:val="21"/>
              </w:rPr>
              <w:t>思路清晰、概念清楚、逻辑性强、紧扣主题、论点正确。</w:t>
            </w:r>
          </w:p>
        </w:tc>
      </w:tr>
      <w:tr w:rsidR="00111229" w:rsidTr="00B4083C">
        <w:trPr>
          <w:trHeight w:hRule="exact" w:val="851"/>
        </w:trPr>
        <w:tc>
          <w:tcPr>
            <w:tcW w:w="490" w:type="pct"/>
            <w:vMerge/>
          </w:tcPr>
          <w:p w:rsidR="00111229" w:rsidRPr="00067709" w:rsidRDefault="00111229" w:rsidP="00B4083C">
            <w:pPr>
              <w:spacing w:beforeLines="0" w:before="0" w:afterLines="0" w:after="0" w:line="38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290" w:type="pct"/>
            <w:vAlign w:val="center"/>
          </w:tcPr>
          <w:p w:rsidR="00111229" w:rsidRPr="00067709" w:rsidRDefault="001655F8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表现效果</w:t>
            </w:r>
          </w:p>
          <w:p w:rsidR="00111229" w:rsidRPr="00067709" w:rsidRDefault="00111229" w:rsidP="00B4083C">
            <w:pPr>
              <w:spacing w:beforeLines="0" w:before="0" w:afterLines="0" w:after="0" w:line="2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067709">
              <w:rPr>
                <w:rFonts w:ascii="宋体" w:hAnsi="宋体" w:hint="eastAsia"/>
                <w:b/>
                <w:sz w:val="21"/>
                <w:szCs w:val="21"/>
              </w:rPr>
              <w:t>（30）</w:t>
            </w:r>
          </w:p>
        </w:tc>
        <w:tc>
          <w:tcPr>
            <w:tcW w:w="3220" w:type="pct"/>
            <w:vAlign w:val="center"/>
          </w:tcPr>
          <w:p w:rsidR="00111229" w:rsidRPr="00067709" w:rsidRDefault="00EE717F" w:rsidP="00256B52">
            <w:pPr>
              <w:spacing w:beforeLines="0" w:before="0" w:afterLines="0" w:after="0"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衣着大方得体，</w:t>
            </w:r>
            <w:r w:rsidR="00256B52">
              <w:rPr>
                <w:rFonts w:ascii="宋体" w:hAnsi="宋体" w:hint="eastAsia"/>
                <w:sz w:val="21"/>
                <w:szCs w:val="21"/>
              </w:rPr>
              <w:t>语言表述流畅，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答辩过程中能够运用</w:t>
            </w:r>
            <w:r w:rsidR="00256B52">
              <w:rPr>
                <w:rFonts w:ascii="宋体" w:hAnsi="宋体" w:hint="eastAsia"/>
                <w:sz w:val="21"/>
                <w:szCs w:val="21"/>
              </w:rPr>
              <w:t>专业</w:t>
            </w:r>
            <w:r w:rsidR="00111229" w:rsidRPr="00067709">
              <w:rPr>
                <w:rFonts w:ascii="宋体" w:hAnsi="宋体" w:hint="eastAsia"/>
                <w:sz w:val="21"/>
                <w:szCs w:val="21"/>
              </w:rPr>
              <w:t>知识准确、全面地回答问题；答辩时间符合规定要求。</w:t>
            </w:r>
          </w:p>
        </w:tc>
      </w:tr>
    </w:tbl>
    <w:p w:rsidR="001D1A30" w:rsidRPr="00111229" w:rsidRDefault="001D1A30" w:rsidP="00111229">
      <w:pPr>
        <w:spacing w:before="156" w:after="156"/>
      </w:pPr>
      <w:bookmarkStart w:id="0" w:name="_GoBack"/>
      <w:bookmarkEnd w:id="0"/>
    </w:p>
    <w:sectPr w:rsidR="001D1A30" w:rsidRPr="00111229" w:rsidSect="00EE7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EA7" w:rsidRDefault="00B07EA7" w:rsidP="00111229">
      <w:pPr>
        <w:spacing w:before="120" w:after="120" w:line="240" w:lineRule="auto"/>
      </w:pPr>
      <w:r>
        <w:separator/>
      </w:r>
    </w:p>
  </w:endnote>
  <w:endnote w:type="continuationSeparator" w:id="0">
    <w:p w:rsidR="00B07EA7" w:rsidRDefault="00B07EA7" w:rsidP="0011122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EA7" w:rsidRDefault="00B07EA7" w:rsidP="00111229">
      <w:pPr>
        <w:spacing w:before="120" w:after="120" w:line="240" w:lineRule="auto"/>
      </w:pPr>
      <w:r>
        <w:separator/>
      </w:r>
    </w:p>
  </w:footnote>
  <w:footnote w:type="continuationSeparator" w:id="0">
    <w:p w:rsidR="00B07EA7" w:rsidRDefault="00B07EA7" w:rsidP="00111229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35" w:rsidRDefault="001713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AB"/>
    <w:rsid w:val="000C70BD"/>
    <w:rsid w:val="00111229"/>
    <w:rsid w:val="00142799"/>
    <w:rsid w:val="00157BAB"/>
    <w:rsid w:val="001655F8"/>
    <w:rsid w:val="00171335"/>
    <w:rsid w:val="001D1A30"/>
    <w:rsid w:val="00201871"/>
    <w:rsid w:val="00210911"/>
    <w:rsid w:val="00256B52"/>
    <w:rsid w:val="002B2964"/>
    <w:rsid w:val="003E0787"/>
    <w:rsid w:val="005947B9"/>
    <w:rsid w:val="00652458"/>
    <w:rsid w:val="006A161B"/>
    <w:rsid w:val="007D159A"/>
    <w:rsid w:val="008810AB"/>
    <w:rsid w:val="00913410"/>
    <w:rsid w:val="009153E2"/>
    <w:rsid w:val="00944055"/>
    <w:rsid w:val="0097086E"/>
    <w:rsid w:val="00A812C0"/>
    <w:rsid w:val="00AA1BE5"/>
    <w:rsid w:val="00B07EA7"/>
    <w:rsid w:val="00CE3184"/>
    <w:rsid w:val="00CE6980"/>
    <w:rsid w:val="00E05E45"/>
    <w:rsid w:val="00EE717F"/>
    <w:rsid w:val="00FC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29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229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229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111229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29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229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229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111229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2022-04-08T06:26:00Z</dcterms:created>
  <dcterms:modified xsi:type="dcterms:W3CDTF">2023-07-25T06:58:00Z</dcterms:modified>
</cp:coreProperties>
</file>